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811A3" w14:textId="77777777" w:rsidR="00FD231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2498836" w14:textId="77777777" w:rsidR="00FD231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9FB4BF8" w14:textId="77777777" w:rsidR="00FD231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89E4674" w14:textId="77777777" w:rsidR="00FD2317" w:rsidRDefault="00FD231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FD2317" w14:paraId="5F8EFBCC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B01B66A" w14:textId="77777777" w:rsidR="00FD231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BBFFE64" w14:textId="77777777" w:rsidR="00FD231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中石化胜利石油工程有限公司井下作业公司（连续油管技术中心连油4队）职业病危害定期检测</w:t>
            </w:r>
          </w:p>
        </w:tc>
      </w:tr>
      <w:tr w:rsidR="00FD2317" w14:paraId="5131B53B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B5EA72A" w14:textId="77777777" w:rsidR="00FD231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93FB8DE" w14:textId="77777777" w:rsidR="00FD231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CA408D9" w14:textId="77777777" w:rsidR="00FD231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2BF42B66" w14:textId="77777777" w:rsidR="00FD231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FD2317" w14:paraId="35F476D2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B0275B7" w14:textId="77777777" w:rsidR="00FD2317" w:rsidRDefault="00FD231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6AF328" w14:textId="77777777" w:rsidR="00FD231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连续油管技术中心连油4队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9FEFACF" w14:textId="77777777" w:rsidR="00FD231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5E8904C" w14:textId="77777777" w:rsidR="00FD231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时承伟</w:t>
            </w:r>
          </w:p>
        </w:tc>
      </w:tr>
      <w:tr w:rsidR="00FD2317" w14:paraId="083839B0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E7F2D81" w14:textId="77777777" w:rsidR="00FD231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001982F" w14:textId="77777777" w:rsidR="00FD231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FD2317" w14:paraId="3C2898DD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009DD17" w14:textId="77777777" w:rsidR="00FD231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573B87C" w14:textId="77777777" w:rsidR="00FD231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3795414" w14:textId="77777777" w:rsidR="00FD231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09B2D60" w14:textId="77777777" w:rsidR="00FD231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D2317" w14:paraId="65505762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C7D19B8" w14:textId="77777777" w:rsidR="00FD2317" w:rsidRDefault="00FD231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65093F7" w14:textId="77777777" w:rsidR="00FD231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2024.10.4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C4948C4" w14:textId="77777777" w:rsidR="00FD231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2795F78" w14:textId="77777777" w:rsidR="00FD231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时承伟</w:t>
            </w:r>
          </w:p>
        </w:tc>
      </w:tr>
      <w:tr w:rsidR="00FD2317" w14:paraId="7B156326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6352DCE" w14:textId="77777777" w:rsidR="00FD2317" w:rsidRDefault="00FD231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12B248E" w14:textId="77777777" w:rsidR="00FD231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F264AED" w14:textId="223F8118" w:rsidR="00FD2317" w:rsidRDefault="008711B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0E930F5" wp14:editId="338046E1">
                  <wp:extent cx="4587240" cy="3441065"/>
                  <wp:effectExtent l="0" t="0" r="3810" b="6985"/>
                  <wp:docPr id="82952574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2317" w14:paraId="340EE4B0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E89AF26" w14:textId="77777777" w:rsidR="00FD231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031138DF" w14:textId="77777777" w:rsidR="00FD2317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46BF846D" w14:textId="77777777" w:rsidR="00FD231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3C481308" w14:textId="77777777" w:rsidR="00FD231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D2317" w14:paraId="5CBB58A2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A67F20E" w14:textId="77777777" w:rsidR="00FD2317" w:rsidRDefault="00FD231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0BDCCD1" w14:textId="77777777" w:rsidR="00FD231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2024.12.4</w:t>
            </w:r>
          </w:p>
        </w:tc>
        <w:tc>
          <w:tcPr>
            <w:tcW w:w="2236" w:type="pct"/>
            <w:vAlign w:val="center"/>
          </w:tcPr>
          <w:p w14:paraId="4C673D93" w14:textId="77777777" w:rsidR="00FD2317" w:rsidRDefault="00000000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FB20D77" w14:textId="77777777" w:rsidR="00FD231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时承伟</w:t>
            </w:r>
          </w:p>
        </w:tc>
      </w:tr>
      <w:tr w:rsidR="00FD2317" w14:paraId="2206356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A4426DB" w14:textId="77777777" w:rsidR="00FD2317" w:rsidRDefault="00FD231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3935788" w14:textId="77777777" w:rsidR="00FD231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691CA30" w14:textId="40314F08" w:rsidR="00FD2317" w:rsidRDefault="008711BD">
            <w:r>
              <w:rPr>
                <w:noProof/>
              </w:rPr>
              <w:drawing>
                <wp:inline distT="0" distB="0" distL="0" distR="0" wp14:anchorId="048268DF" wp14:editId="15CEA442">
                  <wp:extent cx="4587240" cy="4073236"/>
                  <wp:effectExtent l="0" t="0" r="3810" b="3810"/>
                  <wp:docPr id="167212914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616" cy="4075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9FDEECF" wp14:editId="4B3044DD">
                  <wp:extent cx="4587240" cy="3439160"/>
                  <wp:effectExtent l="0" t="0" r="3810" b="8890"/>
                  <wp:docPr id="184460044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3AAEF1" w14:textId="77777777" w:rsidR="00FD2317" w:rsidRDefault="00000000">
      <w:r>
        <w:rPr>
          <w:rFonts w:ascii="宋体" w:hAnsi="宋体"/>
        </w:rPr>
        <w:t xml:space="preserve"> </w:t>
      </w:r>
    </w:p>
    <w:sectPr w:rsidR="00FD2317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8D944" w14:textId="77777777" w:rsidR="00F85196" w:rsidRDefault="00F85196">
      <w:r>
        <w:separator/>
      </w:r>
    </w:p>
  </w:endnote>
  <w:endnote w:type="continuationSeparator" w:id="0">
    <w:p w14:paraId="70062890" w14:textId="77777777" w:rsidR="00F85196" w:rsidRDefault="00F85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AE618" w14:textId="77777777" w:rsidR="00FD231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D69FA31" w14:textId="77777777" w:rsidR="00FD2317" w:rsidRDefault="00FD231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C2DAB" w14:textId="77777777" w:rsidR="00F85196" w:rsidRDefault="00F85196">
      <w:r>
        <w:separator/>
      </w:r>
    </w:p>
  </w:footnote>
  <w:footnote w:type="continuationSeparator" w:id="0">
    <w:p w14:paraId="015B99B1" w14:textId="77777777" w:rsidR="00F85196" w:rsidRDefault="00F851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A6074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711BD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85196"/>
    <w:rsid w:val="00FA4609"/>
    <w:rsid w:val="00FB0B42"/>
    <w:rsid w:val="00FD2317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10CA14"/>
  <w15:docId w15:val="{0665C5AA-A151-4CC0-ADE3-90A1D8639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